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A56765">
        <w:rPr>
          <w:rFonts w:cs="Arial"/>
          <w:b/>
          <w:caps/>
          <w:sz w:val="28"/>
          <w:szCs w:val="28"/>
        </w:rPr>
        <w:t>134</w:t>
      </w:r>
      <w:r w:rsidR="00922A92">
        <w:rPr>
          <w:rFonts w:cs="Arial"/>
          <w:b/>
          <w:caps/>
          <w:sz w:val="28"/>
          <w:szCs w:val="28"/>
        </w:rPr>
        <w:t>8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922A92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922A92">
              <w:rPr>
                <w:rFonts w:cs="Arial"/>
                <w:sz w:val="20"/>
                <w:szCs w:val="20"/>
              </w:rPr>
              <w:t xml:space="preserve">Providências cabíveis visando à manutenção e nivelamento da Estrada da Pedreira, Bairro </w:t>
            </w:r>
            <w:proofErr w:type="spellStart"/>
            <w:r w:rsidRPr="00922A92">
              <w:rPr>
                <w:rFonts w:cs="Arial"/>
                <w:sz w:val="20"/>
                <w:szCs w:val="20"/>
              </w:rPr>
              <w:t>Piruleiras</w:t>
            </w:r>
            <w:proofErr w:type="spellEnd"/>
            <w:r w:rsidRPr="00922A92">
              <w:rPr>
                <w:rFonts w:cs="Arial"/>
                <w:sz w:val="20"/>
                <w:szCs w:val="20"/>
              </w:rPr>
              <w:t xml:space="preserve">, até o </w:t>
            </w:r>
            <w:proofErr w:type="spellStart"/>
            <w:r w:rsidRPr="00922A92">
              <w:rPr>
                <w:rFonts w:cs="Arial"/>
                <w:sz w:val="20"/>
                <w:szCs w:val="20"/>
              </w:rPr>
              <w:t>capril</w:t>
            </w:r>
            <w:proofErr w:type="spellEnd"/>
            <w:r w:rsidRPr="00922A92">
              <w:rPr>
                <w:rFonts w:cs="Arial"/>
                <w:sz w:val="20"/>
                <w:szCs w:val="20"/>
              </w:rPr>
              <w:t xml:space="preserve"> situado ao lado do antigo pesqueiro Vitória.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A56765" w:rsidRDefault="00A56765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  <w:b/>
        </w:rPr>
      </w:pPr>
    </w:p>
    <w:p w:rsidR="00A56765" w:rsidRDefault="003A77BE" w:rsidP="0084681A">
      <w:pPr>
        <w:tabs>
          <w:tab w:val="left" w:pos="-600"/>
        </w:tabs>
        <w:spacing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B67EB4">
        <w:rPr>
          <w:rFonts w:cs="Arial"/>
        </w:rPr>
        <w:t>que</w:t>
      </w:r>
      <w:r w:rsidRPr="001840AD">
        <w:rPr>
          <w:rFonts w:cs="Arial"/>
        </w:rPr>
        <w:t xml:space="preserve"> sejam tomada</w:t>
      </w:r>
      <w:r w:rsidR="00A56765">
        <w:rPr>
          <w:rFonts w:cs="Arial"/>
        </w:rPr>
        <w:t xml:space="preserve">s providências cabíveis </w:t>
      </w:r>
      <w:r w:rsidR="00922A92" w:rsidRPr="00922A92">
        <w:rPr>
          <w:rFonts w:cs="Arial"/>
        </w:rPr>
        <w:t xml:space="preserve">visando à manutenção e nivelamento da Estrada da Pedreira, Bairro </w:t>
      </w:r>
      <w:proofErr w:type="spellStart"/>
      <w:r w:rsidR="00922A92" w:rsidRPr="00922A92">
        <w:rPr>
          <w:rFonts w:cs="Arial"/>
        </w:rPr>
        <w:t>Piruleiras</w:t>
      </w:r>
      <w:proofErr w:type="spellEnd"/>
      <w:r w:rsidR="00922A92" w:rsidRPr="00922A92">
        <w:rPr>
          <w:rFonts w:cs="Arial"/>
        </w:rPr>
        <w:t xml:space="preserve">, até o </w:t>
      </w:r>
      <w:proofErr w:type="spellStart"/>
      <w:r w:rsidR="00922A92" w:rsidRPr="00922A92">
        <w:rPr>
          <w:rFonts w:cs="Arial"/>
        </w:rPr>
        <w:t>capril</w:t>
      </w:r>
      <w:proofErr w:type="spellEnd"/>
      <w:r w:rsidR="00922A92" w:rsidRPr="00922A92">
        <w:rPr>
          <w:rFonts w:cs="Arial"/>
        </w:rPr>
        <w:t xml:space="preserve"> situado ao lado do antigo pesqueiro Vitória.</w:t>
      </w:r>
    </w:p>
    <w:p w:rsidR="0084681A" w:rsidRDefault="0084681A" w:rsidP="0084681A">
      <w:pPr>
        <w:tabs>
          <w:tab w:val="left" w:pos="-600"/>
        </w:tabs>
        <w:spacing w:line="324" w:lineRule="auto"/>
        <w:ind w:firstLine="1701"/>
        <w:jc w:val="both"/>
        <w:rPr>
          <w:rFonts w:cs="Arial"/>
        </w:rPr>
      </w:pPr>
      <w:r w:rsidRPr="0050646D">
        <w:rPr>
          <w:rFonts w:cs="Arial"/>
        </w:rPr>
        <w:t xml:space="preserve">Segundo </w:t>
      </w:r>
      <w:r>
        <w:rPr>
          <w:rFonts w:cs="Arial"/>
        </w:rPr>
        <w:t>fomos informados</w:t>
      </w:r>
      <w:r w:rsidRPr="0050646D">
        <w:rPr>
          <w:rFonts w:cs="Arial"/>
        </w:rPr>
        <w:t xml:space="preserve">, a </w:t>
      </w:r>
      <w:r>
        <w:rPr>
          <w:rFonts w:cs="Arial"/>
        </w:rPr>
        <w:t xml:space="preserve">estrada </w:t>
      </w:r>
      <w:r w:rsidRPr="0050646D">
        <w:rPr>
          <w:rFonts w:cs="Arial"/>
        </w:rPr>
        <w:t>se encontra com erosão em vários pontos, dificultando a lo</w:t>
      </w:r>
      <w:r>
        <w:rPr>
          <w:rFonts w:cs="Arial"/>
        </w:rPr>
        <w:t>co</w:t>
      </w:r>
      <w:bookmarkStart w:id="0" w:name="_GoBack"/>
      <w:bookmarkEnd w:id="0"/>
      <w:r>
        <w:rPr>
          <w:rFonts w:cs="Arial"/>
        </w:rPr>
        <w:t xml:space="preserve">moção dos moradores da região, impedindo </w:t>
      </w:r>
      <w:r w:rsidRPr="0050646D">
        <w:rPr>
          <w:rFonts w:cs="Arial"/>
        </w:rPr>
        <w:t>o tráfego normal de veículos leves e pesados.</w:t>
      </w:r>
    </w:p>
    <w:p w:rsidR="0084681A" w:rsidRDefault="0084681A" w:rsidP="0084681A">
      <w:pPr>
        <w:tabs>
          <w:tab w:val="left" w:pos="-600"/>
        </w:tabs>
        <w:spacing w:line="324" w:lineRule="auto"/>
        <w:ind w:firstLine="1701"/>
        <w:jc w:val="both"/>
        <w:rPr>
          <w:rFonts w:cs="Arial"/>
        </w:rPr>
      </w:pPr>
      <w:r w:rsidRPr="00325936">
        <w:rPr>
          <w:rFonts w:cs="Arial"/>
        </w:rPr>
        <w:t xml:space="preserve">Destacamos </w:t>
      </w:r>
      <w:r>
        <w:rPr>
          <w:rFonts w:cs="Arial"/>
        </w:rPr>
        <w:t>a abertura do protocolo nº 56</w:t>
      </w:r>
      <w:r>
        <w:rPr>
          <w:rFonts w:cs="Arial"/>
        </w:rPr>
        <w:t xml:space="preserve">86, </w:t>
      </w:r>
      <w:r>
        <w:rPr>
          <w:rFonts w:cs="Arial"/>
        </w:rPr>
        <w:t>e</w:t>
      </w:r>
      <w:r>
        <w:rPr>
          <w:rFonts w:cs="Arial"/>
        </w:rPr>
        <w:t>m</w:t>
      </w:r>
      <w:r>
        <w:rPr>
          <w:rFonts w:cs="Arial"/>
        </w:rPr>
        <w:t xml:space="preserve"> </w:t>
      </w:r>
      <w:r w:rsidRPr="00325936">
        <w:rPr>
          <w:rFonts w:cs="Arial"/>
        </w:rPr>
        <w:t>1</w:t>
      </w:r>
      <w:r>
        <w:rPr>
          <w:rFonts w:cs="Arial"/>
        </w:rPr>
        <w:t>3</w:t>
      </w:r>
      <w:r w:rsidRPr="00325936">
        <w:rPr>
          <w:rFonts w:cs="Arial"/>
        </w:rPr>
        <w:t xml:space="preserve"> de maio de 2021, referente ao assunto.</w:t>
      </w:r>
    </w:p>
    <w:p w:rsidR="003A77BE" w:rsidRPr="001840AD" w:rsidRDefault="008C72B7" w:rsidP="0084681A">
      <w:pPr>
        <w:tabs>
          <w:tab w:val="left" w:pos="-600"/>
        </w:tabs>
        <w:spacing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A56765">
        <w:rPr>
          <w:rFonts w:cs="Arial"/>
        </w:rPr>
        <w:t xml:space="preserve">19 de maio de 2021. </w:t>
      </w: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A56765" w:rsidRPr="005D429C" w:rsidRDefault="00A56765" w:rsidP="00A56765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MARIA AMÉLIA</w:t>
      </w:r>
    </w:p>
    <w:p w:rsidR="00A56765" w:rsidRDefault="00A56765" w:rsidP="00A56765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Vereador</w:t>
      </w:r>
      <w:r>
        <w:rPr>
          <w:rFonts w:eastAsia="Calibri" w:cs="Arial"/>
          <w:lang w:eastAsia="en-US"/>
        </w:rPr>
        <w:t>a</w:t>
      </w:r>
      <w:r w:rsidRPr="005D429C">
        <w:rPr>
          <w:rFonts w:eastAsia="Calibri" w:cs="Arial"/>
          <w:lang w:eastAsia="en-US"/>
        </w:rPr>
        <w:t xml:space="preserve"> - PSD</w:t>
      </w:r>
      <w:r>
        <w:rPr>
          <w:rFonts w:eastAsia="Calibri" w:cs="Arial"/>
          <w:lang w:eastAsia="en-US"/>
        </w:rPr>
        <w:t>B</w:t>
      </w: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sectPr w:rsidR="00EC031E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3DA7" w:rsidRDefault="00C03DA7">
      <w:r>
        <w:separator/>
      </w:r>
    </w:p>
  </w:endnote>
  <w:endnote w:type="continuationSeparator" w:id="0">
    <w:p w:rsidR="00C03DA7" w:rsidRDefault="00C03D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3DA7" w:rsidRDefault="00C03DA7">
      <w:r>
        <w:separator/>
      </w:r>
    </w:p>
  </w:footnote>
  <w:footnote w:type="continuationSeparator" w:id="0">
    <w:p w:rsidR="00C03DA7" w:rsidRDefault="00C03D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922A92">
      <w:rPr>
        <w:rFonts w:cs="Arial"/>
        <w:b/>
        <w:sz w:val="20"/>
        <w:szCs w:val="20"/>
        <w:u w:val="single"/>
      </w:rPr>
      <w:t>1348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A56765">
      <w:rPr>
        <w:rFonts w:cs="Arial"/>
        <w:b/>
        <w:sz w:val="20"/>
        <w:szCs w:val="20"/>
        <w:u w:val="single"/>
      </w:rPr>
      <w:t xml:space="preserve"> – Vereadora Maria </w:t>
    </w:r>
    <w:proofErr w:type="gramStart"/>
    <w:r w:rsidR="00A56765">
      <w:rPr>
        <w:rFonts w:cs="Arial"/>
        <w:b/>
        <w:sz w:val="20"/>
        <w:szCs w:val="20"/>
        <w:u w:val="single"/>
      </w:rPr>
      <w:t xml:space="preserve">Amélia </w:t>
    </w:r>
    <w:r w:rsidR="00691975" w:rsidRPr="00691975">
      <w:rPr>
        <w:rFonts w:cs="Arial"/>
        <w:b/>
        <w:sz w:val="20"/>
        <w:szCs w:val="20"/>
        <w:u w:val="single"/>
      </w:rPr>
      <w:t xml:space="preserve"> -</w:t>
    </w:r>
    <w:proofErr w:type="gramEnd"/>
    <w:r w:rsidR="00A56765">
      <w:rPr>
        <w:rFonts w:cs="Arial"/>
        <w:b/>
        <w:sz w:val="20"/>
        <w:szCs w:val="20"/>
        <w:u w:val="single"/>
      </w:rPr>
      <w:t xml:space="preserve"> </w:t>
    </w:r>
    <w:r w:rsidR="00691975" w:rsidRPr="00691975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84681A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84681A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64FB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D64FB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D64FB6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D64FB6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21C0F"/>
    <w:rsid w:val="00833E7C"/>
    <w:rsid w:val="0084681A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22A92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56765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34959"/>
    <w:rsid w:val="00B57E0F"/>
    <w:rsid w:val="00B67EB4"/>
    <w:rsid w:val="00B71AA6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3DA7"/>
    <w:rsid w:val="00C06926"/>
    <w:rsid w:val="00C06BEA"/>
    <w:rsid w:val="00C36E68"/>
    <w:rsid w:val="00C42806"/>
    <w:rsid w:val="00C44D39"/>
    <w:rsid w:val="00C45509"/>
    <w:rsid w:val="00C7080A"/>
    <w:rsid w:val="00C7096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64FB6"/>
    <w:rsid w:val="00D8365B"/>
    <w:rsid w:val="00DB23E5"/>
    <w:rsid w:val="00DB48F6"/>
    <w:rsid w:val="00DB713F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58F0"/>
    <w:rsid w:val="00E66CFD"/>
    <w:rsid w:val="00E721EC"/>
    <w:rsid w:val="00E86C30"/>
    <w:rsid w:val="00E90791"/>
    <w:rsid w:val="00E90C30"/>
    <w:rsid w:val="00EB04D6"/>
    <w:rsid w:val="00EC031E"/>
    <w:rsid w:val="00ED2065"/>
    <w:rsid w:val="00ED4D34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E32DB6-053D-4C23-AD43-AFE2FA8F5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4</TotalTime>
  <Pages>1</Pages>
  <Words>135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SALETTE</cp:lastModifiedBy>
  <cp:revision>3</cp:revision>
  <cp:lastPrinted>2021-05-17T13:50:00Z</cp:lastPrinted>
  <dcterms:created xsi:type="dcterms:W3CDTF">2021-05-17T13:51:00Z</dcterms:created>
  <dcterms:modified xsi:type="dcterms:W3CDTF">2021-05-17T13:55:00Z</dcterms:modified>
</cp:coreProperties>
</file>